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FC242E" w:rsidRPr="00FC242E">
        <w:rPr>
          <w:b/>
          <w:color w:val="000000"/>
        </w:rPr>
        <w:t>34.02.01 Сестринское дело</w:t>
      </w:r>
      <w:r w:rsidR="00C86B44" w:rsidRPr="00FC242E">
        <w:rPr>
          <w:b/>
          <w:iCs/>
        </w:rPr>
        <w:t>.</w:t>
      </w:r>
    </w:p>
    <w:p w:rsidR="00740597" w:rsidRPr="00D03576" w:rsidRDefault="00740597" w:rsidP="00D03576">
      <w:pPr>
        <w:ind w:firstLine="567"/>
        <w:jc w:val="both"/>
        <w:rPr>
          <w:sz w:val="24"/>
          <w:szCs w:val="24"/>
        </w:rPr>
      </w:pPr>
    </w:p>
    <w:p w:rsidR="00740597" w:rsidRPr="00D03576" w:rsidRDefault="00740597" w:rsidP="00D0357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03576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D03576">
        <w:rPr>
          <w:rFonts w:ascii="Times New Roman" w:hAnsi="Times New Roman"/>
          <w:b/>
          <w:sz w:val="24"/>
          <w:szCs w:val="24"/>
        </w:rPr>
        <w:t xml:space="preserve"> </w:t>
      </w:r>
      <w:r w:rsidRPr="00D03576">
        <w:rPr>
          <w:rFonts w:ascii="Times New Roman" w:hAnsi="Times New Roman"/>
          <w:b/>
          <w:sz w:val="24"/>
          <w:szCs w:val="24"/>
        </w:rPr>
        <w:t>программы</w:t>
      </w:r>
    </w:p>
    <w:p w:rsidR="00FC242E" w:rsidRDefault="00FC242E" w:rsidP="00D03576">
      <w:pPr>
        <w:ind w:firstLine="709"/>
        <w:jc w:val="both"/>
        <w:rPr>
          <w:sz w:val="24"/>
          <w:szCs w:val="24"/>
        </w:rPr>
      </w:pPr>
      <w:r w:rsidRPr="00FC242E">
        <w:rPr>
          <w:sz w:val="24"/>
          <w:szCs w:val="24"/>
        </w:rPr>
        <w:t xml:space="preserve">Рабочая программа производственной практики по специальности </w:t>
      </w:r>
      <w:r w:rsidRPr="00FC242E">
        <w:rPr>
          <w:color w:val="000000"/>
          <w:sz w:val="24"/>
          <w:szCs w:val="24"/>
        </w:rPr>
        <w:t>34.02.01 Сестринское дело</w:t>
      </w:r>
      <w:r w:rsidRPr="00FC242E">
        <w:rPr>
          <w:sz w:val="24"/>
          <w:szCs w:val="24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FC242E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C242E">
        <w:rPr>
          <w:color w:val="000000"/>
          <w:sz w:val="24"/>
          <w:szCs w:val="24"/>
        </w:rPr>
        <w:t>34.02.01 Сестринское дело</w:t>
      </w:r>
      <w:r w:rsidRPr="00FC242E">
        <w:rPr>
          <w:sz w:val="24"/>
          <w:szCs w:val="24"/>
        </w:rPr>
        <w:t xml:space="preserve"> (Приказ Министерства образования и науки Российской Федерации от 12 мая 2014 г. № 502), зарегистрированного Министерством Юстиции России 18 июня 2014 г. № 32766), входящей в состав укрупненной группы специальностей 34.00.00 Сестринское дело</w:t>
      </w:r>
      <w:r>
        <w:rPr>
          <w:sz w:val="24"/>
          <w:szCs w:val="24"/>
        </w:rPr>
        <w:t>.</w:t>
      </w:r>
      <w:proofErr w:type="gramEnd"/>
    </w:p>
    <w:p w:rsidR="00FC242E" w:rsidRPr="009E7E2F" w:rsidRDefault="00FC242E" w:rsidP="00FC242E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9E7E2F">
        <w:rPr>
          <w:color w:val="000000"/>
          <w:sz w:val="24"/>
          <w:szCs w:val="24"/>
        </w:rPr>
        <w:t xml:space="preserve">Рабочая 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303A45">
        <w:rPr>
          <w:color w:val="000000"/>
          <w:sz w:val="24"/>
          <w:szCs w:val="24"/>
        </w:rPr>
        <w:t>34.02.01 Сестринское дело</w:t>
      </w:r>
    </w:p>
    <w:p w:rsidR="009F79C1" w:rsidRPr="00D03576" w:rsidRDefault="009F79C1" w:rsidP="00D03576">
      <w:pPr>
        <w:ind w:firstLine="709"/>
        <w:jc w:val="both"/>
        <w:rPr>
          <w:sz w:val="24"/>
          <w:szCs w:val="24"/>
        </w:rPr>
      </w:pPr>
    </w:p>
    <w:p w:rsidR="00FC242E" w:rsidRPr="00FC242E" w:rsidRDefault="00FC242E" w:rsidP="00FC24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5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r w:rsidR="00CF6E6E" w:rsidRPr="00FC242E">
        <w:rPr>
          <w:b/>
          <w:bCs/>
          <w:spacing w:val="-2"/>
          <w:sz w:val="24"/>
          <w:szCs w:val="24"/>
        </w:rPr>
        <w:t xml:space="preserve">2 </w:t>
      </w:r>
      <w:r w:rsidR="00CD7574" w:rsidRPr="00FC242E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FC242E">
        <w:rPr>
          <w:i/>
          <w:spacing w:val="-2"/>
          <w:sz w:val="24"/>
          <w:szCs w:val="24"/>
        </w:rPr>
        <w:t>(</w:t>
      </w:r>
      <w:r w:rsidR="00CD7574" w:rsidRPr="00FC242E">
        <w:rPr>
          <w:spacing w:val="-2"/>
          <w:sz w:val="24"/>
          <w:szCs w:val="24"/>
        </w:rPr>
        <w:t>по профилю специальности</w:t>
      </w:r>
      <w:r w:rsidR="00CD7574" w:rsidRPr="00FC242E">
        <w:rPr>
          <w:i/>
          <w:spacing w:val="-2"/>
          <w:sz w:val="24"/>
          <w:szCs w:val="24"/>
        </w:rPr>
        <w:t>).</w:t>
      </w:r>
    </w:p>
    <w:p w:rsidR="00FC242E" w:rsidRPr="00FC242E" w:rsidRDefault="00FC242E" w:rsidP="00FC24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5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FC242E">
        <w:rPr>
          <w:iCs/>
          <w:color w:val="000000"/>
          <w:sz w:val="24"/>
          <w:szCs w:val="24"/>
        </w:rPr>
        <w:t xml:space="preserve">Проведение производственной практики реализуется в форме практической подготовки,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Pr="00FC242E">
        <w:rPr>
          <w:color w:val="000000"/>
          <w:sz w:val="24"/>
          <w:szCs w:val="24"/>
        </w:rPr>
        <w:t>34.02.01 Сестринское дело</w:t>
      </w:r>
      <w:r w:rsidRPr="00FC242E">
        <w:rPr>
          <w:iCs/>
          <w:color w:val="000000"/>
          <w:sz w:val="24"/>
          <w:szCs w:val="24"/>
        </w:rPr>
        <w:t>.</w:t>
      </w:r>
    </w:p>
    <w:p w:rsidR="00FC242E" w:rsidRDefault="00FC242E" w:rsidP="00FC242E">
      <w:pPr>
        <w:ind w:firstLine="567"/>
        <w:jc w:val="both"/>
      </w:pPr>
      <w:r w:rsidRPr="009E7E2F">
        <w:rPr>
          <w:sz w:val="24"/>
          <w:szCs w:val="24"/>
        </w:rPr>
        <w:t xml:space="preserve">Цель производственной практики – </w:t>
      </w:r>
      <w:r w:rsidRPr="00324BDC">
        <w:rPr>
          <w:sz w:val="24"/>
          <w:szCs w:val="24"/>
        </w:rPr>
        <w:t>освоение сестринских навыков и выполнение сестринских манипуляций при выполнении диагностических манипуляций</w:t>
      </w:r>
      <w:r>
        <w:t xml:space="preserve">. </w:t>
      </w:r>
    </w:p>
    <w:p w:rsidR="00FC242E" w:rsidRPr="009E7E2F" w:rsidRDefault="00FC242E" w:rsidP="00FC242E">
      <w:pPr>
        <w:ind w:firstLine="567"/>
        <w:jc w:val="both"/>
        <w:rPr>
          <w:sz w:val="24"/>
          <w:szCs w:val="24"/>
        </w:rPr>
      </w:pPr>
      <w:r w:rsidRPr="009E7E2F">
        <w:rPr>
          <w:color w:val="000000"/>
          <w:sz w:val="24"/>
          <w:szCs w:val="24"/>
        </w:rPr>
        <w:t xml:space="preserve">При прохождении производственной практики </w:t>
      </w:r>
      <w:r w:rsidRPr="00BF04BF">
        <w:rPr>
          <w:sz w:val="24"/>
          <w:szCs w:val="24"/>
        </w:rPr>
        <w:t>(по профилю специальности</w:t>
      </w:r>
      <w:r w:rsidRPr="009E7E2F">
        <w:rPr>
          <w:i/>
          <w:sz w:val="24"/>
          <w:szCs w:val="24"/>
        </w:rPr>
        <w:t>)</w:t>
      </w:r>
      <w:r w:rsidRPr="009E7E2F">
        <w:rPr>
          <w:color w:val="000000"/>
          <w:sz w:val="24"/>
          <w:szCs w:val="24"/>
        </w:rPr>
        <w:t xml:space="preserve"> в </w:t>
      </w:r>
      <w:r w:rsidRPr="009E7E2F">
        <w:rPr>
          <w:color w:val="000000"/>
          <w:spacing w:val="-1"/>
          <w:sz w:val="24"/>
          <w:szCs w:val="24"/>
        </w:rPr>
        <w:t xml:space="preserve">рамках профессионального модуля ПМ.01 </w:t>
      </w:r>
      <w:r w:rsidRPr="002101F8">
        <w:rPr>
          <w:sz w:val="24"/>
          <w:szCs w:val="24"/>
        </w:rPr>
        <w:t>Проведение профилактических мероприятий</w:t>
      </w:r>
      <w:r w:rsidRPr="009E7E2F">
        <w:rPr>
          <w:color w:val="000000"/>
          <w:spacing w:val="-1"/>
          <w:sz w:val="24"/>
          <w:szCs w:val="24"/>
        </w:rPr>
        <w:t xml:space="preserve"> обучающийся должен </w:t>
      </w:r>
      <w:r w:rsidRPr="009E7E2F">
        <w:rPr>
          <w:sz w:val="24"/>
          <w:szCs w:val="24"/>
        </w:rPr>
        <w:t xml:space="preserve">овладеть видом профессиональной деятельности </w:t>
      </w:r>
      <w:r w:rsidRPr="009E7E2F">
        <w:t xml:space="preserve">ВД 1 </w:t>
      </w:r>
      <w:r w:rsidRPr="002101F8">
        <w:rPr>
          <w:sz w:val="24"/>
          <w:szCs w:val="24"/>
        </w:rPr>
        <w:t>Проведение профилактических мероприятий</w:t>
      </w:r>
      <w:r w:rsidRPr="009E7E2F">
        <w:t xml:space="preserve"> и </w:t>
      </w:r>
      <w:r w:rsidRPr="009E7E2F">
        <w:rPr>
          <w:sz w:val="24"/>
          <w:szCs w:val="24"/>
        </w:rPr>
        <w:t>приобрести</w:t>
      </w:r>
      <w:r w:rsidRPr="009E7E2F">
        <w:rPr>
          <w:b/>
          <w:sz w:val="24"/>
          <w:szCs w:val="24"/>
        </w:rPr>
        <w:t xml:space="preserve"> </w:t>
      </w:r>
      <w:r w:rsidRPr="009E7E2F">
        <w:rPr>
          <w:sz w:val="24"/>
          <w:szCs w:val="24"/>
        </w:rPr>
        <w:t xml:space="preserve">первоначальный </w:t>
      </w:r>
      <w:r w:rsidRPr="009E7E2F">
        <w:rPr>
          <w:b/>
          <w:sz w:val="24"/>
          <w:szCs w:val="24"/>
        </w:rPr>
        <w:t>практический опыт:</w:t>
      </w:r>
    </w:p>
    <w:p w:rsidR="00FC242E" w:rsidRPr="002101F8" w:rsidRDefault="00FC242E" w:rsidP="00FC242E">
      <w:pPr>
        <w:pStyle w:val="a6"/>
        <w:widowControl/>
        <w:numPr>
          <w:ilvl w:val="0"/>
          <w:numId w:val="10"/>
        </w:numPr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01F8">
        <w:rPr>
          <w:rFonts w:ascii="Times New Roman" w:hAnsi="Times New Roman"/>
          <w:sz w:val="24"/>
          <w:szCs w:val="24"/>
        </w:rPr>
        <w:t>проведения профилактических мероприятий при осуществлении сестринского ухода</w:t>
      </w:r>
      <w:r w:rsidRPr="002101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242E" w:rsidRPr="009E7E2F" w:rsidRDefault="00FC242E" w:rsidP="00FC242E">
      <w:pPr>
        <w:shd w:val="clear" w:color="auto" w:fill="FFFFFF"/>
        <w:ind w:right="5" w:firstLine="567"/>
        <w:jc w:val="both"/>
        <w:rPr>
          <w:sz w:val="24"/>
          <w:szCs w:val="24"/>
        </w:rPr>
      </w:pPr>
      <w:proofErr w:type="gramStart"/>
      <w:r w:rsidRPr="009E7E2F">
        <w:rPr>
          <w:color w:val="000000"/>
          <w:sz w:val="24"/>
          <w:szCs w:val="24"/>
        </w:rPr>
        <w:t xml:space="preserve">При прохождении производственной практики </w:t>
      </w:r>
      <w:r w:rsidRPr="009E7E2F">
        <w:rPr>
          <w:i/>
          <w:sz w:val="24"/>
          <w:szCs w:val="24"/>
        </w:rPr>
        <w:t>(по профилю специальности)</w:t>
      </w:r>
      <w:r w:rsidRPr="009E7E2F">
        <w:rPr>
          <w:color w:val="000000"/>
          <w:sz w:val="24"/>
          <w:szCs w:val="24"/>
        </w:rPr>
        <w:t xml:space="preserve"> в </w:t>
      </w:r>
      <w:r w:rsidRPr="009E7E2F">
        <w:rPr>
          <w:color w:val="000000"/>
          <w:spacing w:val="-1"/>
          <w:sz w:val="24"/>
          <w:szCs w:val="24"/>
        </w:rPr>
        <w:t xml:space="preserve">рамках профессионального модуля ПМ.02 </w:t>
      </w:r>
      <w:r w:rsidRPr="002101F8">
        <w:rPr>
          <w:sz w:val="24"/>
          <w:szCs w:val="24"/>
        </w:rPr>
        <w:t>Участие в лечебно-диагностическом и реабилитационном процессах</w:t>
      </w:r>
      <w:r w:rsidRPr="009E7E2F">
        <w:rPr>
          <w:color w:val="000000"/>
          <w:spacing w:val="-1"/>
          <w:sz w:val="24"/>
          <w:szCs w:val="24"/>
        </w:rPr>
        <w:t xml:space="preserve"> обучающийся должен </w:t>
      </w:r>
      <w:r w:rsidRPr="009E7E2F">
        <w:rPr>
          <w:sz w:val="24"/>
          <w:szCs w:val="24"/>
        </w:rPr>
        <w:t xml:space="preserve">овладеть видом профессиональной деятельности </w:t>
      </w:r>
      <w:r w:rsidRPr="009E7E2F">
        <w:t xml:space="preserve">ВД 2 </w:t>
      </w:r>
      <w:r w:rsidRPr="002101F8">
        <w:rPr>
          <w:sz w:val="24"/>
          <w:szCs w:val="24"/>
        </w:rPr>
        <w:t>Участие в лечебно-диагностическом и реабилитационном процессах</w:t>
      </w:r>
      <w:r w:rsidRPr="009E7E2F">
        <w:t xml:space="preserve"> и </w:t>
      </w:r>
      <w:r w:rsidRPr="009E7E2F">
        <w:rPr>
          <w:sz w:val="24"/>
          <w:szCs w:val="24"/>
        </w:rPr>
        <w:t>приобрести первоначальный</w:t>
      </w:r>
      <w:r w:rsidRPr="009E7E2F">
        <w:rPr>
          <w:b/>
          <w:sz w:val="24"/>
          <w:szCs w:val="24"/>
        </w:rPr>
        <w:t xml:space="preserve"> практический опыт:</w:t>
      </w:r>
      <w:proofErr w:type="gramEnd"/>
    </w:p>
    <w:p w:rsidR="00FC242E" w:rsidRDefault="00FC242E" w:rsidP="00FC242E">
      <w:pPr>
        <w:pStyle w:val="ConsPlusNormal"/>
        <w:numPr>
          <w:ilvl w:val="0"/>
          <w:numId w:val="9"/>
        </w:numPr>
        <w:tabs>
          <w:tab w:val="left" w:pos="284"/>
        </w:tabs>
        <w:ind w:left="0" w:firstLine="567"/>
      </w:pPr>
      <w:r>
        <w:t>осуществления ухода за пациентами при различных заболеваниях и состояниях;</w:t>
      </w:r>
    </w:p>
    <w:p w:rsidR="00FC242E" w:rsidRPr="009E7E2F" w:rsidRDefault="00FC242E" w:rsidP="00FC242E">
      <w:pPr>
        <w:pStyle w:val="ConsPlusNormal"/>
        <w:numPr>
          <w:ilvl w:val="0"/>
          <w:numId w:val="9"/>
        </w:numPr>
        <w:ind w:left="0" w:firstLine="567"/>
        <w:jc w:val="both"/>
      </w:pPr>
      <w:r>
        <w:t>проведения реабилитационных мероприятий в отношении пациентов с различной патологией</w:t>
      </w:r>
      <w:r w:rsidRPr="009E7E2F">
        <w:t>;</w:t>
      </w:r>
    </w:p>
    <w:p w:rsidR="00FC242E" w:rsidRPr="009E7E2F" w:rsidRDefault="00FC242E" w:rsidP="00FC242E">
      <w:pPr>
        <w:shd w:val="clear" w:color="auto" w:fill="FFFFFF"/>
        <w:ind w:right="5" w:firstLine="567"/>
        <w:jc w:val="both"/>
        <w:rPr>
          <w:sz w:val="24"/>
          <w:szCs w:val="24"/>
        </w:rPr>
      </w:pPr>
      <w:proofErr w:type="gramStart"/>
      <w:r w:rsidRPr="009E7E2F">
        <w:rPr>
          <w:color w:val="000000"/>
          <w:sz w:val="24"/>
          <w:szCs w:val="24"/>
        </w:rPr>
        <w:t>При</w:t>
      </w:r>
      <w:proofErr w:type="gramEnd"/>
      <w:r w:rsidRPr="009E7E2F">
        <w:rPr>
          <w:color w:val="000000"/>
          <w:sz w:val="24"/>
          <w:szCs w:val="24"/>
        </w:rPr>
        <w:t xml:space="preserve"> </w:t>
      </w:r>
      <w:proofErr w:type="gramStart"/>
      <w:r w:rsidRPr="009E7E2F">
        <w:rPr>
          <w:color w:val="000000"/>
          <w:sz w:val="24"/>
          <w:szCs w:val="24"/>
        </w:rPr>
        <w:t>прохождения</w:t>
      </w:r>
      <w:proofErr w:type="gramEnd"/>
      <w:r w:rsidRPr="009E7E2F">
        <w:rPr>
          <w:color w:val="000000"/>
          <w:sz w:val="24"/>
          <w:szCs w:val="24"/>
        </w:rPr>
        <w:t xml:space="preserve"> производственной практики </w:t>
      </w:r>
      <w:r w:rsidRPr="009E7E2F">
        <w:rPr>
          <w:i/>
          <w:sz w:val="24"/>
          <w:szCs w:val="24"/>
        </w:rPr>
        <w:t>(по профилю специальности)</w:t>
      </w:r>
      <w:r w:rsidRPr="009E7E2F">
        <w:rPr>
          <w:color w:val="000000"/>
          <w:sz w:val="24"/>
          <w:szCs w:val="24"/>
        </w:rPr>
        <w:t xml:space="preserve"> в </w:t>
      </w:r>
      <w:r w:rsidRPr="009E7E2F">
        <w:rPr>
          <w:color w:val="000000"/>
          <w:spacing w:val="-1"/>
          <w:sz w:val="24"/>
          <w:szCs w:val="24"/>
        </w:rPr>
        <w:t>рамках профессионального модуля ПМ.03</w:t>
      </w:r>
      <w:r w:rsidRPr="009E7E2F">
        <w:t xml:space="preserve"> </w:t>
      </w:r>
      <w:r w:rsidRPr="002101F8">
        <w:rPr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9E7E2F">
        <w:rPr>
          <w:color w:val="000000"/>
          <w:spacing w:val="-1"/>
          <w:sz w:val="24"/>
          <w:szCs w:val="24"/>
        </w:rPr>
        <w:t xml:space="preserve"> обучающийся должен </w:t>
      </w:r>
      <w:r w:rsidRPr="009E7E2F">
        <w:rPr>
          <w:sz w:val="24"/>
          <w:szCs w:val="24"/>
        </w:rPr>
        <w:t xml:space="preserve">овладеть видом профессиональной деятельности </w:t>
      </w:r>
      <w:r w:rsidRPr="009E7E2F">
        <w:t xml:space="preserve">ВД 3 </w:t>
      </w:r>
      <w:r w:rsidRPr="002101F8">
        <w:rPr>
          <w:sz w:val="24"/>
          <w:szCs w:val="24"/>
        </w:rPr>
        <w:t>Оказание доврачебной медицинской помощи при неотложных и экстремальных состояниях</w:t>
      </w:r>
      <w:r w:rsidRPr="009E7E2F">
        <w:t xml:space="preserve"> обучающийся и </w:t>
      </w:r>
      <w:r w:rsidRPr="009E7E2F">
        <w:rPr>
          <w:sz w:val="24"/>
          <w:szCs w:val="24"/>
        </w:rPr>
        <w:t>приобрести первоначальный</w:t>
      </w:r>
      <w:r w:rsidRPr="009E7E2F">
        <w:rPr>
          <w:b/>
          <w:sz w:val="24"/>
          <w:szCs w:val="24"/>
        </w:rPr>
        <w:t xml:space="preserve"> практический опыт:</w:t>
      </w:r>
    </w:p>
    <w:p w:rsidR="00FC242E" w:rsidRPr="009E7E2F" w:rsidRDefault="00FC242E" w:rsidP="00FC242E">
      <w:pPr>
        <w:pStyle w:val="ConsPlusNormal"/>
        <w:numPr>
          <w:ilvl w:val="0"/>
          <w:numId w:val="9"/>
        </w:numPr>
        <w:ind w:left="0" w:firstLine="567"/>
        <w:jc w:val="both"/>
      </w:pPr>
      <w:r>
        <w:t>оказания доврачебной помощи при неотложных состояниях</w:t>
      </w:r>
      <w:r w:rsidRPr="009E7E2F">
        <w:t>;</w:t>
      </w:r>
    </w:p>
    <w:p w:rsidR="00FC242E" w:rsidRPr="009E7E2F" w:rsidRDefault="00FC242E" w:rsidP="00FC242E">
      <w:pPr>
        <w:pStyle w:val="ConsPlusNormal"/>
        <w:ind w:firstLine="567"/>
        <w:jc w:val="both"/>
      </w:pPr>
      <w:proofErr w:type="gramStart"/>
      <w:r w:rsidRPr="009E7E2F">
        <w:rPr>
          <w:rFonts w:eastAsia="Times New Roman"/>
          <w:color w:val="000000"/>
        </w:rPr>
        <w:t xml:space="preserve">При прохождении производственной практики </w:t>
      </w:r>
      <w:r w:rsidRPr="009E7E2F">
        <w:rPr>
          <w:rFonts w:eastAsia="Times New Roman"/>
          <w:i/>
        </w:rPr>
        <w:t>(по профилю специальности)</w:t>
      </w:r>
      <w:r w:rsidRPr="009E7E2F">
        <w:rPr>
          <w:rFonts w:eastAsia="Times New Roman"/>
          <w:color w:val="000000"/>
        </w:rPr>
        <w:t xml:space="preserve"> в </w:t>
      </w:r>
      <w:r w:rsidRPr="009E7E2F">
        <w:rPr>
          <w:rFonts w:eastAsia="Times New Roman"/>
          <w:color w:val="000000"/>
          <w:spacing w:val="-1"/>
        </w:rPr>
        <w:t>рамках профессионального модуля ПМ.04</w:t>
      </w:r>
      <w:r w:rsidRPr="009E7E2F">
        <w:t xml:space="preserve"> </w:t>
      </w:r>
      <w:r w:rsidRPr="002101F8">
        <w:t>Выполнение работ по одной или нескольким профессиям рабочих, должностям служащих (по профессии «Младшая медицинская сестра по уходу за больными»)</w:t>
      </w:r>
      <w:r>
        <w:rPr>
          <w:b/>
        </w:rPr>
        <w:t xml:space="preserve"> </w:t>
      </w:r>
      <w:r w:rsidRPr="009E7E2F">
        <w:rPr>
          <w:rFonts w:eastAsia="Times New Roman"/>
          <w:color w:val="000000"/>
          <w:spacing w:val="-1"/>
        </w:rPr>
        <w:t xml:space="preserve">обучающийся должен </w:t>
      </w:r>
      <w:r w:rsidRPr="009E7E2F">
        <w:t xml:space="preserve"> овладеть видом профессиональной </w:t>
      </w:r>
      <w:r w:rsidRPr="009E7E2F">
        <w:lastRenderedPageBreak/>
        <w:t>деятельности ВД 4</w:t>
      </w:r>
      <w:r w:rsidRPr="009E7E2F">
        <w:rPr>
          <w:b/>
        </w:rPr>
        <w:t xml:space="preserve"> </w:t>
      </w:r>
      <w:r w:rsidRPr="002101F8">
        <w:t>Выполнение работ по одной или нескольким профессиям рабочих, должностям служащих (по профессии «Младшая медицинская сестра по уходу за больными»)</w:t>
      </w:r>
      <w:r>
        <w:rPr>
          <w:b/>
        </w:rPr>
        <w:t xml:space="preserve"> </w:t>
      </w:r>
      <w:r w:rsidRPr="009E7E2F">
        <w:t>и</w:t>
      </w:r>
      <w:proofErr w:type="gramEnd"/>
      <w:r w:rsidRPr="009E7E2F">
        <w:t xml:space="preserve"> приобрести первоначальный</w:t>
      </w:r>
      <w:r w:rsidRPr="009E7E2F">
        <w:rPr>
          <w:b/>
        </w:rPr>
        <w:t xml:space="preserve"> практический опыт:</w:t>
      </w:r>
    </w:p>
    <w:p w:rsidR="00FC242E" w:rsidRPr="00BF04BF" w:rsidRDefault="00FC242E" w:rsidP="00FC242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 xml:space="preserve">техники использования приспособлений для перемещения </w:t>
      </w:r>
      <w:proofErr w:type="gramStart"/>
      <w:r w:rsidRPr="00BF04BF">
        <w:rPr>
          <w:sz w:val="24"/>
          <w:szCs w:val="24"/>
          <w:lang w:eastAsia="ar-SA"/>
        </w:rPr>
        <w:t>тяжело больных</w:t>
      </w:r>
      <w:proofErr w:type="gramEnd"/>
      <w:r w:rsidRPr="00BF04BF">
        <w:rPr>
          <w:sz w:val="24"/>
          <w:szCs w:val="24"/>
          <w:lang w:eastAsia="ar-SA"/>
        </w:rPr>
        <w:t xml:space="preserve"> и обездвиженных пациентов</w:t>
      </w:r>
    </w:p>
    <w:p w:rsidR="00FC242E" w:rsidRPr="00BF04BF" w:rsidRDefault="00FC242E" w:rsidP="00FC242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>техники применения вспомогательных средств для передвижения пациентов (</w:t>
      </w:r>
      <w:proofErr w:type="spellStart"/>
      <w:r w:rsidRPr="00BF04BF">
        <w:rPr>
          <w:sz w:val="24"/>
          <w:szCs w:val="24"/>
          <w:lang w:eastAsia="ar-SA"/>
        </w:rPr>
        <w:t>ролаторы</w:t>
      </w:r>
      <w:proofErr w:type="spellEnd"/>
      <w:r w:rsidRPr="00BF04BF">
        <w:rPr>
          <w:sz w:val="24"/>
          <w:szCs w:val="24"/>
          <w:lang w:eastAsia="ar-SA"/>
        </w:rPr>
        <w:t xml:space="preserve">, инвалидные коляски, ходунки, </w:t>
      </w:r>
      <w:proofErr w:type="spellStart"/>
      <w:r w:rsidRPr="00BF04BF">
        <w:rPr>
          <w:sz w:val="24"/>
          <w:szCs w:val="24"/>
          <w:lang w:eastAsia="ar-SA"/>
        </w:rPr>
        <w:t>тростыни</w:t>
      </w:r>
      <w:proofErr w:type="spellEnd"/>
      <w:r w:rsidRPr="00BF04BF">
        <w:rPr>
          <w:sz w:val="24"/>
          <w:szCs w:val="24"/>
          <w:lang w:eastAsia="ar-SA"/>
        </w:rPr>
        <w:t xml:space="preserve"> и </w:t>
      </w:r>
      <w:proofErr w:type="spellStart"/>
      <w:r w:rsidRPr="00BF04BF">
        <w:rPr>
          <w:sz w:val="24"/>
          <w:szCs w:val="24"/>
          <w:lang w:eastAsia="ar-SA"/>
        </w:rPr>
        <w:t>т</w:t>
      </w:r>
      <w:proofErr w:type="gramStart"/>
      <w:r w:rsidRPr="00BF04BF">
        <w:rPr>
          <w:sz w:val="24"/>
          <w:szCs w:val="24"/>
          <w:lang w:eastAsia="ar-SA"/>
        </w:rPr>
        <w:t>.д</w:t>
      </w:r>
      <w:proofErr w:type="spellEnd"/>
      <w:proofErr w:type="gramEnd"/>
      <w:r w:rsidRPr="00BF04BF">
        <w:rPr>
          <w:sz w:val="24"/>
          <w:szCs w:val="24"/>
          <w:lang w:eastAsia="ar-SA"/>
        </w:rPr>
        <w:t>)</w:t>
      </w:r>
    </w:p>
    <w:p w:rsidR="00FC242E" w:rsidRPr="00BF04BF" w:rsidRDefault="00FC242E" w:rsidP="00FC242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 xml:space="preserve">техники </w:t>
      </w:r>
      <w:proofErr w:type="gramStart"/>
      <w:r w:rsidRPr="00BF04BF">
        <w:rPr>
          <w:sz w:val="24"/>
          <w:szCs w:val="24"/>
          <w:lang w:eastAsia="ar-SA"/>
        </w:rPr>
        <w:t>проведения различных видов стерилизации изделий медицинского назначения</w:t>
      </w:r>
      <w:proofErr w:type="gramEnd"/>
      <w:r w:rsidRPr="00BF04BF">
        <w:rPr>
          <w:sz w:val="24"/>
          <w:szCs w:val="24"/>
          <w:lang w:eastAsia="ar-SA"/>
        </w:rPr>
        <w:t xml:space="preserve"> в современных комплексах ЦСО</w:t>
      </w:r>
    </w:p>
    <w:p w:rsidR="00FC242E" w:rsidRPr="00BF04BF" w:rsidRDefault="00FC242E" w:rsidP="00FC242E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 xml:space="preserve">техники </w:t>
      </w:r>
      <w:proofErr w:type="gramStart"/>
      <w:r w:rsidRPr="00BF04BF">
        <w:rPr>
          <w:sz w:val="24"/>
          <w:szCs w:val="24"/>
          <w:lang w:eastAsia="ar-SA"/>
        </w:rPr>
        <w:t>п</w:t>
      </w:r>
      <w:proofErr w:type="gramEnd"/>
      <w:r w:rsidRPr="00BF04BF">
        <w:rPr>
          <w:sz w:val="24"/>
          <w:szCs w:val="24"/>
          <w:lang w:eastAsia="ar-SA"/>
        </w:rPr>
        <w:t>/к введению инсулина инсулиновым шприцом и шприц-ручкой</w:t>
      </w:r>
    </w:p>
    <w:p w:rsidR="00FC242E" w:rsidRPr="00BF04BF" w:rsidRDefault="00FC242E" w:rsidP="00FC242E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>техники в/</w:t>
      </w:r>
      <w:proofErr w:type="gramStart"/>
      <w:r w:rsidRPr="00BF04BF">
        <w:rPr>
          <w:sz w:val="24"/>
          <w:szCs w:val="24"/>
          <w:lang w:eastAsia="ar-SA"/>
        </w:rPr>
        <w:t>м</w:t>
      </w:r>
      <w:proofErr w:type="gramEnd"/>
      <w:r w:rsidRPr="00BF04BF">
        <w:rPr>
          <w:sz w:val="24"/>
          <w:szCs w:val="24"/>
          <w:lang w:eastAsia="ar-SA"/>
        </w:rPr>
        <w:t xml:space="preserve"> введения антибиотиков</w:t>
      </w:r>
    </w:p>
    <w:p w:rsidR="00FC242E" w:rsidRPr="00BF04BF" w:rsidRDefault="00FC242E" w:rsidP="00FC242E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 xml:space="preserve">техники </w:t>
      </w:r>
      <w:proofErr w:type="gramStart"/>
      <w:r w:rsidRPr="00BF04BF">
        <w:rPr>
          <w:sz w:val="24"/>
          <w:szCs w:val="24"/>
          <w:lang w:eastAsia="ar-SA"/>
        </w:rPr>
        <w:t>п</w:t>
      </w:r>
      <w:proofErr w:type="gramEnd"/>
      <w:r w:rsidRPr="00BF04BF">
        <w:rPr>
          <w:sz w:val="24"/>
          <w:szCs w:val="24"/>
          <w:lang w:eastAsia="ar-SA"/>
        </w:rPr>
        <w:t>/к введению гепарина</w:t>
      </w:r>
    </w:p>
    <w:p w:rsidR="00FC242E" w:rsidRPr="00BF04BF" w:rsidRDefault="00FC242E" w:rsidP="00FC242E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- </w:t>
      </w:r>
      <w:r w:rsidRPr="00BF04BF">
        <w:rPr>
          <w:color w:val="000000"/>
          <w:sz w:val="24"/>
          <w:szCs w:val="24"/>
        </w:rPr>
        <w:t>техники взятия крови на биохимическое исследование, на RW и ВИЧ с помощью вакуумных систем, возможные осложнения, меры, направленные на предупреждение осложнений</w:t>
      </w:r>
    </w:p>
    <w:p w:rsidR="00FC242E" w:rsidRPr="00BF04BF" w:rsidRDefault="00FC242E" w:rsidP="00FC242E">
      <w:pPr>
        <w:tabs>
          <w:tab w:val="left" w:pos="0"/>
          <w:tab w:val="left" w:pos="431"/>
        </w:tabs>
        <w:suppressAutoHyphens/>
        <w:ind w:right="-525" w:firstLine="567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- </w:t>
      </w:r>
      <w:r w:rsidRPr="00BF04BF">
        <w:rPr>
          <w:color w:val="000000"/>
          <w:sz w:val="24"/>
          <w:szCs w:val="24"/>
        </w:rPr>
        <w:t>обучение пациента самоконтролю АД</w:t>
      </w:r>
    </w:p>
    <w:p w:rsidR="00FC242E" w:rsidRPr="00BF04BF" w:rsidRDefault="00FC242E" w:rsidP="00FC242E">
      <w:pPr>
        <w:tabs>
          <w:tab w:val="left" w:pos="0"/>
          <w:tab w:val="left" w:pos="431"/>
        </w:tabs>
        <w:suppressAutoHyphens/>
        <w:ind w:right="-52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>техники измерения температуры тела бесконтактными термометрами, дезинфекция и хранение термометров</w:t>
      </w:r>
    </w:p>
    <w:p w:rsidR="00FC242E" w:rsidRPr="00BF04BF" w:rsidRDefault="00FC242E" w:rsidP="00FC242E">
      <w:pPr>
        <w:tabs>
          <w:tab w:val="left" w:pos="0"/>
          <w:tab w:val="left" w:pos="431"/>
        </w:tabs>
        <w:suppressAutoHyphens/>
        <w:ind w:right="-525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BF04BF">
        <w:rPr>
          <w:sz w:val="24"/>
          <w:szCs w:val="24"/>
          <w:lang w:eastAsia="ar-SA"/>
        </w:rPr>
        <w:t xml:space="preserve">техники проведения ингаляций при помощи </w:t>
      </w:r>
    </w:p>
    <w:p w:rsidR="00FC242E" w:rsidRPr="009E7E2F" w:rsidRDefault="00FC242E" w:rsidP="00FC242E">
      <w:pPr>
        <w:pStyle w:val="ConsPlusNormal"/>
        <w:ind w:firstLine="567"/>
        <w:jc w:val="both"/>
        <w:rPr>
          <w:b/>
        </w:rPr>
      </w:pPr>
      <w:r>
        <w:rPr>
          <w:lang w:eastAsia="ar-SA"/>
        </w:rPr>
        <w:t xml:space="preserve">- </w:t>
      </w:r>
      <w:r w:rsidRPr="00730E6F">
        <w:rPr>
          <w:lang w:eastAsia="ar-SA"/>
        </w:rPr>
        <w:t xml:space="preserve">прибора </w:t>
      </w:r>
      <w:proofErr w:type="spellStart"/>
      <w:r w:rsidRPr="00730E6F">
        <w:rPr>
          <w:lang w:eastAsia="ar-SA"/>
        </w:rPr>
        <w:t>небулайзера</w:t>
      </w:r>
      <w:proofErr w:type="spellEnd"/>
      <w:r>
        <w:rPr>
          <w:lang w:eastAsia="ar-SA"/>
        </w:rPr>
        <w:t>.</w:t>
      </w:r>
    </w:p>
    <w:p w:rsidR="00FC242E" w:rsidRPr="009E7E2F" w:rsidRDefault="00FC242E" w:rsidP="00FC242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b/>
          <w:sz w:val="24"/>
          <w:szCs w:val="24"/>
        </w:rPr>
      </w:pPr>
    </w:p>
    <w:p w:rsidR="00FC242E" w:rsidRPr="009E7E2F" w:rsidRDefault="00FC242E" w:rsidP="00FC242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9E7E2F">
        <w:rPr>
          <w:b/>
          <w:sz w:val="24"/>
          <w:szCs w:val="24"/>
        </w:rPr>
        <w:t>Задачами производственной практики</w:t>
      </w:r>
      <w:r w:rsidRPr="009E7E2F">
        <w:rPr>
          <w:sz w:val="24"/>
          <w:szCs w:val="24"/>
        </w:rPr>
        <w:t xml:space="preserve"> являются: </w:t>
      </w:r>
    </w:p>
    <w:p w:rsidR="00FC242E" w:rsidRDefault="00FC242E" w:rsidP="00FC242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31FAC">
        <w:rPr>
          <w:rFonts w:ascii="Times New Roman" w:hAnsi="Times New Roman"/>
          <w:sz w:val="24"/>
          <w:szCs w:val="24"/>
        </w:rPr>
        <w:t>своить</w:t>
      </w:r>
      <w:r>
        <w:rPr>
          <w:rFonts w:ascii="Times New Roman" w:hAnsi="Times New Roman"/>
          <w:sz w:val="24"/>
          <w:szCs w:val="24"/>
        </w:rPr>
        <w:t xml:space="preserve"> особенности ухода за больными;</w:t>
      </w:r>
    </w:p>
    <w:p w:rsidR="00FC242E" w:rsidRDefault="00FC242E" w:rsidP="00FC242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31FAC">
        <w:rPr>
          <w:rFonts w:ascii="Times New Roman" w:hAnsi="Times New Roman"/>
          <w:sz w:val="24"/>
          <w:szCs w:val="24"/>
        </w:rPr>
        <w:t>существлять сестринский уход за пациентом в зависимости от тяжести заболеван</w:t>
      </w:r>
      <w:r>
        <w:rPr>
          <w:rFonts w:ascii="Times New Roman" w:hAnsi="Times New Roman"/>
          <w:sz w:val="24"/>
          <w:szCs w:val="24"/>
        </w:rPr>
        <w:t>ия;</w:t>
      </w:r>
    </w:p>
    <w:p w:rsidR="00FC242E" w:rsidRDefault="00FC242E" w:rsidP="00FC242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831FAC">
        <w:rPr>
          <w:rFonts w:ascii="Times New Roman" w:hAnsi="Times New Roman"/>
          <w:sz w:val="24"/>
          <w:szCs w:val="24"/>
        </w:rPr>
        <w:t>ормировать навыки правильности и последовательности выполнения сестринских манипуляций при прове</w:t>
      </w:r>
      <w:r>
        <w:rPr>
          <w:rFonts w:ascii="Times New Roman" w:hAnsi="Times New Roman"/>
          <w:sz w:val="24"/>
          <w:szCs w:val="24"/>
        </w:rPr>
        <w:t>дении диагностических процедур;</w:t>
      </w:r>
    </w:p>
    <w:p w:rsidR="00FC242E" w:rsidRDefault="00FC242E" w:rsidP="00FC242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31FAC">
        <w:rPr>
          <w:rFonts w:ascii="Times New Roman" w:hAnsi="Times New Roman"/>
          <w:sz w:val="24"/>
          <w:szCs w:val="24"/>
        </w:rPr>
        <w:t>существлять сестринский уход в зависимости от состояния больного, х</w:t>
      </w:r>
      <w:r>
        <w:rPr>
          <w:rFonts w:ascii="Times New Roman" w:hAnsi="Times New Roman"/>
          <w:sz w:val="24"/>
          <w:szCs w:val="24"/>
        </w:rPr>
        <w:t>арактера и тяжести заболевания;</w:t>
      </w:r>
    </w:p>
    <w:p w:rsidR="00FC242E" w:rsidRDefault="00FC242E" w:rsidP="00FC242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31FAC">
        <w:rPr>
          <w:rFonts w:ascii="Times New Roman" w:hAnsi="Times New Roman"/>
          <w:sz w:val="24"/>
          <w:szCs w:val="24"/>
        </w:rPr>
        <w:t>своить организационные подходы при выполнении сестринских манипуляций.</w:t>
      </w:r>
    </w:p>
    <w:p w:rsidR="00FC242E" w:rsidRPr="00831FAC" w:rsidRDefault="00FC242E" w:rsidP="00FC242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F6E6E" w:rsidRPr="00D03576" w:rsidRDefault="00CF6E6E" w:rsidP="00D03576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D03576">
        <w:rPr>
          <w:color w:val="000000"/>
          <w:sz w:val="24"/>
          <w:szCs w:val="24"/>
        </w:rPr>
        <w:t xml:space="preserve">3 </w:t>
      </w:r>
      <w:r w:rsidRPr="00D03576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</w:t>
      </w:r>
      <w:proofErr w:type="gramStart"/>
      <w:r w:rsidRPr="00D03576">
        <w:rPr>
          <w:b/>
          <w:color w:val="000000"/>
          <w:sz w:val="24"/>
          <w:szCs w:val="24"/>
        </w:rPr>
        <w:t>ОК</w:t>
      </w:r>
      <w:proofErr w:type="gramEnd"/>
      <w:r w:rsidRPr="00D03576">
        <w:rPr>
          <w:b/>
          <w:color w:val="000000"/>
          <w:sz w:val="24"/>
          <w:szCs w:val="24"/>
        </w:rPr>
        <w:t>)</w:t>
      </w:r>
      <w:r w:rsidR="00FC242E">
        <w:rPr>
          <w:b/>
          <w:color w:val="000000"/>
          <w:sz w:val="24"/>
          <w:szCs w:val="24"/>
        </w:rPr>
        <w:t xml:space="preserve"> и достижение личностных результатов (ЛР)</w:t>
      </w:r>
      <w:r w:rsidRPr="00D03576">
        <w:rPr>
          <w:b/>
          <w:color w:val="000000"/>
          <w:sz w:val="24"/>
          <w:szCs w:val="24"/>
        </w:rPr>
        <w:t>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20"/>
      </w:tblGrid>
      <w:tr w:rsidR="00FC242E" w:rsidRPr="005B338B" w:rsidTr="00640E84">
        <w:trPr>
          <w:trHeight w:val="399"/>
        </w:trPr>
        <w:tc>
          <w:tcPr>
            <w:tcW w:w="959" w:type="dxa"/>
          </w:tcPr>
          <w:p w:rsidR="00FC242E" w:rsidRPr="005B338B" w:rsidRDefault="00FC242E" w:rsidP="00640E84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20" w:type="dxa"/>
          </w:tcPr>
          <w:p w:rsidR="00FC242E" w:rsidRPr="005B338B" w:rsidRDefault="00FC242E" w:rsidP="00640E84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iCs/>
                <w:sz w:val="24"/>
                <w:szCs w:val="24"/>
              </w:rPr>
              <w:t>общих компетенций и личностных результатов</w:t>
            </w:r>
          </w:p>
        </w:tc>
      </w:tr>
      <w:tr w:rsidR="00FC242E" w:rsidRPr="005B338B" w:rsidTr="00640E84">
        <w:trPr>
          <w:trHeight w:val="799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242E" w:rsidRPr="005B338B" w:rsidTr="00640E84">
        <w:trPr>
          <w:trHeight w:val="821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C242E" w:rsidRPr="005B338B" w:rsidTr="00640E84">
        <w:trPr>
          <w:trHeight w:val="582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242E" w:rsidRPr="005B338B" w:rsidTr="00640E84">
        <w:trPr>
          <w:trHeight w:val="799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C242E" w:rsidRPr="005B338B" w:rsidTr="00640E84">
        <w:trPr>
          <w:trHeight w:val="572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C242E" w:rsidRPr="005B338B" w:rsidTr="00640E84">
        <w:trPr>
          <w:trHeight w:val="695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C242E" w:rsidRPr="005B338B" w:rsidTr="00640E84">
        <w:trPr>
          <w:trHeight w:val="593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C242E" w:rsidRPr="005B338B" w:rsidTr="00640E84">
        <w:trPr>
          <w:trHeight w:val="799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квалификации.</w:t>
            </w:r>
          </w:p>
        </w:tc>
      </w:tr>
      <w:tr w:rsidR="00FC242E" w:rsidRPr="005B338B" w:rsidTr="00640E84">
        <w:trPr>
          <w:trHeight w:val="527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FC242E" w:rsidRPr="005B338B" w:rsidTr="00640E84">
        <w:trPr>
          <w:trHeight w:val="705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C242E" w:rsidRPr="005B338B" w:rsidTr="00640E84">
        <w:trPr>
          <w:trHeight w:val="687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FC242E" w:rsidRPr="005B338B" w:rsidTr="00640E84">
        <w:trPr>
          <w:trHeight w:val="711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C242E" w:rsidRPr="005B338B" w:rsidTr="00640E84">
        <w:trPr>
          <w:trHeight w:val="693"/>
        </w:trPr>
        <w:tc>
          <w:tcPr>
            <w:tcW w:w="959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CB1FA7">
              <w:rPr>
                <w:sz w:val="24"/>
                <w:szCs w:val="24"/>
              </w:rPr>
              <w:t>ОК</w:t>
            </w:r>
            <w:proofErr w:type="gramEnd"/>
            <w:r w:rsidRPr="00CB1FA7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8820" w:type="dxa"/>
          </w:tcPr>
          <w:p w:rsidR="00FC242E" w:rsidRPr="00CB1FA7" w:rsidRDefault="00FC242E" w:rsidP="00640E84">
            <w:pPr>
              <w:jc w:val="both"/>
              <w:rPr>
                <w:sz w:val="24"/>
                <w:szCs w:val="24"/>
              </w:rPr>
            </w:pPr>
            <w:r w:rsidRPr="00CB1FA7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FC242E" w:rsidRPr="005B338B" w:rsidTr="00640E84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C242E" w:rsidRPr="005B338B" w:rsidTr="00640E84">
        <w:trPr>
          <w:trHeight w:val="7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 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F459F8">
              <w:rPr>
                <w:sz w:val="24"/>
                <w:szCs w:val="24"/>
              </w:rPr>
              <w:t>Проявляющий</w:t>
            </w:r>
            <w:proofErr w:type="gramEnd"/>
            <w:r w:rsidRPr="00F459F8">
              <w:rPr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FC242E" w:rsidRPr="00761B81" w:rsidTr="00640E84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 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F459F8">
              <w:rPr>
                <w:sz w:val="24"/>
                <w:szCs w:val="24"/>
              </w:rPr>
              <w:t>Осознающий</w:t>
            </w:r>
            <w:proofErr w:type="gramEnd"/>
            <w:r w:rsidRPr="00F459F8"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C242E" w:rsidRPr="005B338B" w:rsidTr="00640E84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 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proofErr w:type="gramStart"/>
            <w:r w:rsidRPr="00F459F8">
              <w:rPr>
                <w:sz w:val="24"/>
                <w:szCs w:val="24"/>
              </w:rPr>
              <w:t>Соблюдающий</w:t>
            </w:r>
            <w:proofErr w:type="gramEnd"/>
            <w:r w:rsidRPr="00F459F8">
              <w:rPr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459F8">
              <w:rPr>
                <w:sz w:val="24"/>
                <w:szCs w:val="24"/>
              </w:rPr>
              <w:t>психоактивных</w:t>
            </w:r>
            <w:proofErr w:type="spellEnd"/>
            <w:r w:rsidRPr="00F459F8">
              <w:rPr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F459F8">
              <w:rPr>
                <w:sz w:val="24"/>
                <w:szCs w:val="24"/>
              </w:rPr>
              <w:t>Сохраняющий</w:t>
            </w:r>
            <w:proofErr w:type="gramEnd"/>
            <w:r w:rsidRPr="00F459F8">
              <w:rPr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FC242E" w:rsidRPr="005B338B" w:rsidTr="00640E84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 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C242E" w:rsidRPr="005B338B" w:rsidTr="00640E84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ЛР-СОП-1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 xml:space="preserve">Способный  реализовывать условия и принципы духовно - нравственного воспитания на основе базовых национальных и региональных ценностей, приоритетов </w:t>
            </w:r>
            <w:r w:rsidRPr="00C70447">
              <w:rPr>
                <w:sz w:val="24"/>
                <w:szCs w:val="24"/>
              </w:rPr>
              <w:t>АНПОО "Кубанский институт профессионального образования"</w:t>
            </w:r>
          </w:p>
        </w:tc>
      </w:tr>
      <w:tr w:rsidR="00FC242E" w:rsidRPr="005B338B" w:rsidTr="00640E84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ЛР-СОП-2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Демонстрирующий приверженность</w:t>
            </w:r>
            <w:r>
              <w:rPr>
                <w:sz w:val="24"/>
                <w:szCs w:val="24"/>
              </w:rPr>
              <w:t xml:space="preserve"> </w:t>
            </w:r>
            <w:r w:rsidRPr="00C70447">
              <w:rPr>
                <w:sz w:val="24"/>
                <w:szCs w:val="24"/>
              </w:rPr>
              <w:t>АНПОО  «Кубанский институт профессионального образования»</w:t>
            </w:r>
          </w:p>
        </w:tc>
      </w:tr>
      <w:tr w:rsidR="00FC242E" w:rsidRPr="005B338B" w:rsidTr="00640E84">
        <w:trPr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C70447" w:rsidRDefault="00FC242E" w:rsidP="00640E84">
            <w:pPr>
              <w:jc w:val="both"/>
              <w:rPr>
                <w:sz w:val="24"/>
                <w:szCs w:val="24"/>
              </w:rPr>
            </w:pPr>
            <w:r w:rsidRPr="00C70447">
              <w:rPr>
                <w:sz w:val="24"/>
                <w:szCs w:val="24"/>
              </w:rPr>
              <w:t>ЛР-СОП-3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Pr="00F459F8" w:rsidRDefault="00FC242E" w:rsidP="00640E84">
            <w:pPr>
              <w:jc w:val="both"/>
              <w:rPr>
                <w:sz w:val="24"/>
                <w:szCs w:val="24"/>
              </w:rPr>
            </w:pPr>
            <w:r w:rsidRPr="00F459F8">
              <w:rPr>
                <w:sz w:val="24"/>
                <w:szCs w:val="24"/>
              </w:rPr>
              <w:t>Адекватно оценивающий свои способности  и возможности, ответственно относящийся к  процессу обучения и его результатам</w:t>
            </w:r>
          </w:p>
        </w:tc>
      </w:tr>
    </w:tbl>
    <w:p w:rsidR="00CF6E6E" w:rsidRPr="00D03576" w:rsidRDefault="00CF6E6E" w:rsidP="00D03576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D03576" w:rsidRDefault="00CF6E6E" w:rsidP="00D03576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D03576">
        <w:rPr>
          <w:b/>
          <w:bCs/>
          <w:iCs/>
          <w:sz w:val="24"/>
          <w:szCs w:val="24"/>
        </w:rPr>
        <w:t>профессиональных компетенций</w:t>
      </w:r>
    </w:p>
    <w:p w:rsidR="00D03576" w:rsidRPr="00D03576" w:rsidRDefault="00D03576" w:rsidP="00D03576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9"/>
        <w:gridCol w:w="8547"/>
      </w:tblGrid>
      <w:tr w:rsidR="00FC242E" w:rsidRPr="005B338B" w:rsidTr="00640E84">
        <w:trPr>
          <w:trHeight w:val="265"/>
        </w:trPr>
        <w:tc>
          <w:tcPr>
            <w:tcW w:w="1200" w:type="dxa"/>
            <w:gridSpan w:val="2"/>
          </w:tcPr>
          <w:p w:rsidR="00FC242E" w:rsidRPr="005B338B" w:rsidRDefault="00FC242E" w:rsidP="00640E84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47" w:type="dxa"/>
          </w:tcPr>
          <w:p w:rsidR="00FC242E" w:rsidRPr="005B338B" w:rsidRDefault="00FC242E" w:rsidP="00640E84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iCs/>
                <w:sz w:val="24"/>
                <w:szCs w:val="24"/>
              </w:rPr>
              <w:t>видов деятельности и профессиональных компетенций</w:t>
            </w:r>
          </w:p>
        </w:tc>
      </w:tr>
      <w:tr w:rsidR="00FC242E" w:rsidRPr="00847F47" w:rsidTr="00640E84">
        <w:trPr>
          <w:trHeight w:val="265"/>
        </w:trPr>
        <w:tc>
          <w:tcPr>
            <w:tcW w:w="1200" w:type="dxa"/>
            <w:gridSpan w:val="2"/>
          </w:tcPr>
          <w:p w:rsidR="00FC242E" w:rsidRPr="00847F47" w:rsidRDefault="00FC242E" w:rsidP="00640E84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FC242E" w:rsidRPr="005B338B" w:rsidTr="00640E84">
        <w:trPr>
          <w:trHeight w:val="265"/>
        </w:trPr>
        <w:tc>
          <w:tcPr>
            <w:tcW w:w="1200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FC242E" w:rsidRPr="005B338B" w:rsidTr="00640E84">
        <w:trPr>
          <w:trHeight w:val="316"/>
        </w:trPr>
        <w:tc>
          <w:tcPr>
            <w:tcW w:w="1200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</w:tr>
      <w:tr w:rsidR="00FC242E" w:rsidRPr="005B338B" w:rsidTr="00640E84">
        <w:trPr>
          <w:trHeight w:val="316"/>
        </w:trPr>
        <w:tc>
          <w:tcPr>
            <w:tcW w:w="1200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lastRenderedPageBreak/>
              <w:t xml:space="preserve">ПК </w:t>
            </w:r>
            <w:r w:rsidRPr="00847F4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FC242E" w:rsidRPr="00847F47" w:rsidTr="00640E84">
        <w:trPr>
          <w:trHeight w:val="316"/>
        </w:trPr>
        <w:tc>
          <w:tcPr>
            <w:tcW w:w="1200" w:type="dxa"/>
            <w:gridSpan w:val="2"/>
            <w:vAlign w:val="center"/>
          </w:tcPr>
          <w:p w:rsidR="00FC242E" w:rsidRPr="00847F47" w:rsidRDefault="00FC242E" w:rsidP="00640E84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47F47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pStyle w:val="ConsPlusNormal"/>
              <w:ind w:firstLine="52"/>
              <w:jc w:val="both"/>
              <w:rPr>
                <w:b/>
              </w:rPr>
            </w:pPr>
            <w:r w:rsidRPr="00847F47">
              <w:rPr>
                <w:b/>
              </w:rPr>
              <w:t>Участие в лечебно-диагностическом и реабилитационном процессах</w:t>
            </w:r>
          </w:p>
        </w:tc>
      </w:tr>
      <w:tr w:rsidR="00FC242E" w:rsidRPr="005B338B" w:rsidTr="00640E84">
        <w:trPr>
          <w:trHeight w:val="316"/>
        </w:trPr>
        <w:tc>
          <w:tcPr>
            <w:tcW w:w="1200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FC242E" w:rsidRPr="00FA3BFE" w:rsidTr="00640E84">
        <w:trPr>
          <w:trHeight w:val="316"/>
        </w:trPr>
        <w:tc>
          <w:tcPr>
            <w:tcW w:w="1200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kern w:val="1"/>
                <w:sz w:val="24"/>
                <w:szCs w:val="24"/>
              </w:rPr>
              <w:t>2.2.</w:t>
            </w:r>
          </w:p>
        </w:tc>
        <w:tc>
          <w:tcPr>
            <w:tcW w:w="8547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</w:t>
            </w:r>
            <w:r w:rsidRPr="00847F47">
              <w:rPr>
                <w:bCs/>
                <w:kern w:val="1"/>
                <w:sz w:val="24"/>
                <w:szCs w:val="24"/>
              </w:rPr>
              <w:t>2.3.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 xml:space="preserve">Сотрудничать </w:t>
            </w:r>
            <w:proofErr w:type="gramStart"/>
            <w:r w:rsidRPr="00847F47">
              <w:rPr>
                <w:kern w:val="1"/>
                <w:sz w:val="24"/>
                <w:szCs w:val="24"/>
              </w:rPr>
              <w:t>со</w:t>
            </w:r>
            <w:proofErr w:type="gramEnd"/>
            <w:r w:rsidRPr="00847F47">
              <w:rPr>
                <w:kern w:val="1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bCs/>
                <w:kern w:val="1"/>
                <w:sz w:val="24"/>
                <w:szCs w:val="24"/>
              </w:rPr>
              <w:t>ПК 2.4.</w:t>
            </w:r>
            <w:r w:rsidRPr="00847F47">
              <w:rPr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pStyle w:val="21"/>
              <w:widowControl w:val="0"/>
              <w:ind w:left="0" w:firstLine="0"/>
              <w:jc w:val="both"/>
            </w:pPr>
            <w:r w:rsidRPr="00847F47">
              <w:rPr>
                <w:bCs/>
                <w:kern w:val="1"/>
              </w:rPr>
              <w:t>ПК 2.5.</w:t>
            </w:r>
          </w:p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bCs/>
                <w:kern w:val="1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bCs/>
                <w:kern w:val="1"/>
                <w:sz w:val="24"/>
                <w:szCs w:val="24"/>
              </w:rPr>
              <w:t>ПК 2.6.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 xml:space="preserve">ПК 2.7. 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kern w:val="1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 xml:space="preserve">ПК 2.8. 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Оказывать паллиативную помощь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3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  <w:vAlign w:val="center"/>
          </w:tcPr>
          <w:p w:rsidR="00FC242E" w:rsidRPr="00847F47" w:rsidRDefault="00FC242E" w:rsidP="00640E8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ПК 3.1.</w:t>
            </w:r>
          </w:p>
        </w:tc>
        <w:tc>
          <w:tcPr>
            <w:tcW w:w="8566" w:type="dxa"/>
            <w:gridSpan w:val="2"/>
            <w:vAlign w:val="center"/>
          </w:tcPr>
          <w:p w:rsidR="00FC242E" w:rsidRPr="00847F47" w:rsidRDefault="00FC242E" w:rsidP="00640E8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  <w:vAlign w:val="center"/>
          </w:tcPr>
          <w:p w:rsidR="00FC242E" w:rsidRPr="00847F47" w:rsidRDefault="00FC242E" w:rsidP="00640E8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ПК 3.2.</w:t>
            </w:r>
          </w:p>
        </w:tc>
        <w:tc>
          <w:tcPr>
            <w:tcW w:w="8566" w:type="dxa"/>
            <w:gridSpan w:val="2"/>
            <w:vAlign w:val="center"/>
          </w:tcPr>
          <w:p w:rsidR="00FC242E" w:rsidRPr="00847F47" w:rsidRDefault="00FC242E" w:rsidP="00640E8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FC242E" w:rsidRPr="005B338B" w:rsidTr="00640E84">
        <w:trPr>
          <w:trHeight w:val="144"/>
        </w:trPr>
        <w:tc>
          <w:tcPr>
            <w:tcW w:w="1181" w:type="dxa"/>
            <w:vAlign w:val="center"/>
          </w:tcPr>
          <w:p w:rsidR="00FC242E" w:rsidRPr="00847F47" w:rsidRDefault="00FC242E" w:rsidP="00640E8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ПК 3.3.</w:t>
            </w:r>
          </w:p>
        </w:tc>
        <w:tc>
          <w:tcPr>
            <w:tcW w:w="8566" w:type="dxa"/>
            <w:gridSpan w:val="2"/>
            <w:vAlign w:val="center"/>
          </w:tcPr>
          <w:p w:rsidR="00FC242E" w:rsidRPr="00847F47" w:rsidRDefault="00FC242E" w:rsidP="00640E84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847F47">
              <w:rPr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847F47" w:rsidRDefault="00FC242E" w:rsidP="00640E84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4</w:t>
            </w:r>
          </w:p>
        </w:tc>
        <w:tc>
          <w:tcPr>
            <w:tcW w:w="8566" w:type="dxa"/>
            <w:gridSpan w:val="2"/>
          </w:tcPr>
          <w:p w:rsidR="00FC242E" w:rsidRPr="00847F47" w:rsidRDefault="00FC242E" w:rsidP="00640E84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Выполнение работ по одной или нескольким профессиям рабочи</w:t>
            </w:r>
            <w:r>
              <w:rPr>
                <w:b/>
                <w:sz w:val="24"/>
                <w:szCs w:val="24"/>
              </w:rPr>
              <w:t>х</w:t>
            </w:r>
            <w:r w:rsidRPr="00847F47">
              <w:rPr>
                <w:b/>
                <w:sz w:val="24"/>
                <w:szCs w:val="24"/>
              </w:rPr>
              <w:t>, должностям служащих</w:t>
            </w:r>
            <w:r>
              <w:rPr>
                <w:b/>
                <w:sz w:val="24"/>
                <w:szCs w:val="24"/>
              </w:rPr>
              <w:t xml:space="preserve"> (</w:t>
            </w:r>
            <w:hyperlink r:id="rId6" w:history="1">
              <w:r w:rsidRPr="00892493">
                <w:rPr>
                  <w:sz w:val="24"/>
                  <w:szCs w:val="24"/>
                </w:rPr>
                <w:t>24232</w:t>
              </w:r>
            </w:hyperlink>
            <w:r w:rsidRPr="00892493">
              <w:rPr>
                <w:sz w:val="24"/>
                <w:szCs w:val="24"/>
              </w:rPr>
              <w:t xml:space="preserve"> Младшая медицинская сестра по уходу за больными</w:t>
            </w:r>
            <w:r>
              <w:rPr>
                <w:sz w:val="24"/>
                <w:szCs w:val="24"/>
              </w:rPr>
              <w:t>)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944B24">
              <w:rPr>
                <w:sz w:val="24"/>
                <w:szCs w:val="24"/>
              </w:rPr>
              <w:t>4.1.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 xml:space="preserve">Эффективно общаться с пациентом и его окружением в процессе профессиональной деятельности. 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4.2.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Соблюдать принципы профессиональной этики.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4.3.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4.4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 xml:space="preserve">Консультировать пациента и его окружение по вопросам ухода и </w:t>
            </w:r>
            <w:proofErr w:type="spellStart"/>
            <w:r>
              <w:t>самоухода</w:t>
            </w:r>
            <w:proofErr w:type="spellEnd"/>
            <w:r>
              <w:t>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4.5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Оформлять медицинскую документацию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4.6.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Оказывать медицинские услуги в пределах своих полномочий.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4.7.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инфекционную безопасность.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4.8.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безопасную больничную среду для пациентов и персонала.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4.9.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Участвовать в санитарно-просветительской работе среди населения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4.10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Владеть основами гигиенического питания.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4.11</w:t>
            </w:r>
          </w:p>
        </w:tc>
        <w:tc>
          <w:tcPr>
            <w:tcW w:w="8566" w:type="dxa"/>
            <w:gridSpan w:val="2"/>
          </w:tcPr>
          <w:p w:rsidR="00FC242E" w:rsidRPr="004C30D6" w:rsidRDefault="00FC242E" w:rsidP="00640E84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производственную санитарию и личную гигиену на рабочем месте.</w:t>
            </w:r>
          </w:p>
        </w:tc>
      </w:tr>
      <w:tr w:rsidR="00FC242E" w:rsidRPr="00847F47" w:rsidTr="00640E84">
        <w:trPr>
          <w:trHeight w:val="144"/>
        </w:trPr>
        <w:tc>
          <w:tcPr>
            <w:tcW w:w="1181" w:type="dxa"/>
          </w:tcPr>
          <w:p w:rsidR="00FC242E" w:rsidRPr="00944B24" w:rsidRDefault="00FC242E" w:rsidP="00640E8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4.12</w:t>
            </w:r>
          </w:p>
        </w:tc>
        <w:tc>
          <w:tcPr>
            <w:tcW w:w="8566" w:type="dxa"/>
            <w:gridSpan w:val="2"/>
          </w:tcPr>
          <w:p w:rsidR="00FC242E" w:rsidRDefault="00FC242E" w:rsidP="00640E84">
            <w:pPr>
              <w:pStyle w:val="ConsPlusNormal"/>
              <w:spacing w:line="276" w:lineRule="auto"/>
              <w:ind w:firstLine="32"/>
              <w:jc w:val="both"/>
            </w:pPr>
            <w:r>
              <w:t>Осуществлять сестринский процесс.</w:t>
            </w:r>
          </w:p>
        </w:tc>
      </w:tr>
    </w:tbl>
    <w:p w:rsidR="00C71EE9" w:rsidRDefault="00C71EE9">
      <w:r>
        <w:br w:type="page"/>
      </w:r>
    </w:p>
    <w:p w:rsidR="00CF6E6E" w:rsidRPr="00D03576" w:rsidRDefault="00CF6E6E" w:rsidP="00D03576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D03576">
        <w:rPr>
          <w:b/>
          <w:bCs/>
          <w:color w:val="000000"/>
          <w:sz w:val="24"/>
          <w:szCs w:val="24"/>
        </w:rPr>
        <w:lastRenderedPageBreak/>
        <w:t>4 Количество часов на освоение программы этапа производственной практики (по профилю специальности)</w:t>
      </w:r>
      <w:r w:rsidRPr="00D03576">
        <w:rPr>
          <w:b/>
          <w:bCs/>
          <w:i/>
          <w:iCs/>
          <w:color w:val="000000"/>
          <w:sz w:val="24"/>
          <w:szCs w:val="24"/>
        </w:rPr>
        <w:t>:</w:t>
      </w:r>
    </w:p>
    <w:p w:rsidR="00FC242E" w:rsidRPr="007013C6" w:rsidRDefault="00FC242E" w:rsidP="00FC242E">
      <w:pPr>
        <w:shd w:val="clear" w:color="auto" w:fill="FFFFFF"/>
        <w:tabs>
          <w:tab w:val="left" w:pos="2415"/>
          <w:tab w:val="left" w:leader="underscore" w:pos="2510"/>
        </w:tabs>
        <w:ind w:left="538"/>
        <w:rPr>
          <w:sz w:val="24"/>
          <w:szCs w:val="24"/>
        </w:rPr>
      </w:pPr>
      <w:r>
        <w:rPr>
          <w:color w:val="000000"/>
          <w:sz w:val="24"/>
          <w:szCs w:val="24"/>
        </w:rPr>
        <w:t>Всего 468</w:t>
      </w:r>
      <w:r w:rsidRPr="007013C6">
        <w:rPr>
          <w:color w:val="000000"/>
          <w:sz w:val="24"/>
          <w:szCs w:val="24"/>
        </w:rPr>
        <w:t xml:space="preserve"> часов, в том числе:</w:t>
      </w:r>
    </w:p>
    <w:p w:rsidR="00FC242E" w:rsidRPr="000E0295" w:rsidRDefault="00FC242E" w:rsidP="00FC242E">
      <w:pPr>
        <w:shd w:val="clear" w:color="auto" w:fill="FFFFFF"/>
        <w:ind w:left="538"/>
        <w:rPr>
          <w:i/>
          <w:iCs/>
          <w:color w:val="FF0000"/>
          <w:sz w:val="24"/>
          <w:szCs w:val="24"/>
        </w:rPr>
      </w:pPr>
    </w:p>
    <w:tbl>
      <w:tblPr>
        <w:tblStyle w:val="af0"/>
        <w:tblW w:w="9632" w:type="dxa"/>
        <w:tblLook w:val="04A0" w:firstRow="1" w:lastRow="0" w:firstColumn="1" w:lastColumn="0" w:noHBand="0" w:noVBand="1"/>
      </w:tblPr>
      <w:tblGrid>
        <w:gridCol w:w="2919"/>
        <w:gridCol w:w="2914"/>
        <w:gridCol w:w="3799"/>
      </w:tblGrid>
      <w:tr w:rsidR="00FC242E" w:rsidRPr="00355A23" w:rsidTr="00640E84">
        <w:trPr>
          <w:trHeight w:val="351"/>
        </w:trPr>
        <w:tc>
          <w:tcPr>
            <w:tcW w:w="2919" w:type="dxa"/>
            <w:vAlign w:val="center"/>
          </w:tcPr>
          <w:p w:rsidR="00FC242E" w:rsidRPr="00355A23" w:rsidRDefault="00FC242E" w:rsidP="00640E84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14" w:type="dxa"/>
            <w:vAlign w:val="center"/>
          </w:tcPr>
          <w:p w:rsidR="00FC242E" w:rsidRPr="00355A23" w:rsidRDefault="00FC242E" w:rsidP="00640E84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799" w:type="dxa"/>
            <w:vAlign w:val="center"/>
          </w:tcPr>
          <w:p w:rsidR="00FC242E" w:rsidRPr="00355A23" w:rsidRDefault="00FC242E" w:rsidP="00640E84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 том числе</w:t>
            </w:r>
            <w:r>
              <w:rPr>
                <w:b/>
                <w:color w:val="000000"/>
                <w:sz w:val="24"/>
                <w:szCs w:val="24"/>
              </w:rPr>
              <w:t xml:space="preserve"> в форме практической подготовки</w:t>
            </w:r>
          </w:p>
        </w:tc>
      </w:tr>
      <w:tr w:rsidR="00FC242E" w:rsidTr="00640E84">
        <w:trPr>
          <w:trHeight w:val="171"/>
        </w:trPr>
        <w:tc>
          <w:tcPr>
            <w:tcW w:w="291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14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FC242E" w:rsidTr="00640E84">
        <w:trPr>
          <w:trHeight w:val="171"/>
        </w:trPr>
        <w:tc>
          <w:tcPr>
            <w:tcW w:w="2919" w:type="dxa"/>
            <w:vAlign w:val="center"/>
          </w:tcPr>
          <w:p w:rsidR="00FC242E" w:rsidRPr="00CE2955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2914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79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</w:tr>
      <w:tr w:rsidR="00FC242E" w:rsidTr="00640E84">
        <w:trPr>
          <w:trHeight w:val="171"/>
        </w:trPr>
        <w:tc>
          <w:tcPr>
            <w:tcW w:w="291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2914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9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242E" w:rsidTr="00640E84">
        <w:trPr>
          <w:trHeight w:val="171"/>
        </w:trPr>
        <w:tc>
          <w:tcPr>
            <w:tcW w:w="291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914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9" w:type="dxa"/>
            <w:vAlign w:val="center"/>
          </w:tcPr>
          <w:p w:rsidR="00FC242E" w:rsidRDefault="00FC242E" w:rsidP="00640E84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CF6E6E" w:rsidRPr="00D03576" w:rsidRDefault="00177716" w:rsidP="00D03576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D03576">
        <w:rPr>
          <w:color w:val="000000"/>
          <w:sz w:val="24"/>
          <w:szCs w:val="24"/>
        </w:rPr>
        <w:t>.</w:t>
      </w:r>
    </w:p>
    <w:p w:rsidR="00E90720" w:rsidRDefault="00E90720" w:rsidP="00D03576">
      <w:pPr>
        <w:ind w:firstLine="567"/>
        <w:jc w:val="both"/>
        <w:rPr>
          <w:b/>
          <w:sz w:val="24"/>
          <w:szCs w:val="24"/>
        </w:rPr>
      </w:pPr>
    </w:p>
    <w:p w:rsidR="00740597" w:rsidRPr="00D03576" w:rsidRDefault="00CF6E6E" w:rsidP="00D03576">
      <w:pPr>
        <w:ind w:firstLine="567"/>
        <w:jc w:val="both"/>
        <w:rPr>
          <w:b/>
          <w:sz w:val="24"/>
          <w:szCs w:val="24"/>
        </w:rPr>
      </w:pPr>
      <w:r w:rsidRPr="00D03576">
        <w:rPr>
          <w:b/>
          <w:sz w:val="24"/>
          <w:szCs w:val="24"/>
        </w:rPr>
        <w:t xml:space="preserve">5 </w:t>
      </w:r>
      <w:r w:rsidR="00740597" w:rsidRPr="00D03576">
        <w:rPr>
          <w:b/>
          <w:sz w:val="24"/>
          <w:szCs w:val="24"/>
        </w:rPr>
        <w:t xml:space="preserve">Виды работ </w:t>
      </w:r>
      <w:r w:rsidRPr="00D03576">
        <w:rPr>
          <w:b/>
          <w:sz w:val="24"/>
          <w:szCs w:val="24"/>
        </w:rPr>
        <w:t>производственной практики</w:t>
      </w:r>
    </w:p>
    <w:p w:rsidR="0029198C" w:rsidRPr="00D03576" w:rsidRDefault="00FC242E" w:rsidP="00D03576">
      <w:pPr>
        <w:ind w:firstLine="567"/>
        <w:jc w:val="both"/>
        <w:rPr>
          <w:b/>
          <w:sz w:val="24"/>
          <w:szCs w:val="24"/>
        </w:rPr>
      </w:pPr>
      <w:r w:rsidRPr="00FC242E">
        <w:rPr>
          <w:b/>
        </w:rPr>
        <w:t>ПМ. 01 Проведение лабораторных микробиологических и иммунологических исследований</w:t>
      </w:r>
      <w:r w:rsidR="00177716" w:rsidRPr="00D03576">
        <w:rPr>
          <w:b/>
          <w:sz w:val="24"/>
          <w:szCs w:val="24"/>
        </w:rPr>
        <w:t>.</w:t>
      </w:r>
    </w:p>
    <w:p w:rsidR="003771FB" w:rsidRPr="00D03576" w:rsidRDefault="00FC242E" w:rsidP="00FC242E">
      <w:pPr>
        <w:pStyle w:val="a6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D6871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  <w:r>
        <w:rPr>
          <w:rFonts w:ascii="Times New Roman" w:hAnsi="Times New Roman"/>
          <w:sz w:val="24"/>
          <w:szCs w:val="24"/>
        </w:rPr>
        <w:t>. Детская поликлиника: работа на участке/детское отделение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3771FB" w:rsidRPr="00D03576" w:rsidRDefault="00FC242E" w:rsidP="00E90720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Работа в прививочном кабинете поликлиники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3771FB" w:rsidRPr="00D03576" w:rsidRDefault="00FC242E" w:rsidP="00E90720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Кабинет здорового ребенка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Работа на участке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процедурном, прививочном кабинете</w:t>
      </w:r>
      <w:r w:rsidR="003771FB" w:rsidRPr="00D03576">
        <w:rPr>
          <w:rFonts w:ascii="Times New Roman" w:hAnsi="Times New Roman"/>
          <w:bCs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кабинете профилактики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026CD8" w:rsidRPr="00D03576" w:rsidRDefault="00066C94" w:rsidP="00E90720">
      <w:pPr>
        <w:pStyle w:val="ad"/>
        <w:ind w:firstLine="709"/>
        <w:jc w:val="both"/>
        <w:rPr>
          <w:b/>
        </w:rPr>
      </w:pPr>
      <w:proofErr w:type="gramStart"/>
      <w:r w:rsidRPr="00066C94">
        <w:rPr>
          <w:b/>
        </w:rPr>
        <w:t>ПМ.02 Участие в лечебно-диагностическом и реабилитационном процессах</w:t>
      </w:r>
      <w:r w:rsidR="00177716" w:rsidRPr="00D03576">
        <w:rPr>
          <w:b/>
        </w:rPr>
        <w:t>.</w:t>
      </w:r>
      <w:proofErr w:type="gramEnd"/>
    </w:p>
    <w:p w:rsidR="003771FB" w:rsidRPr="00D03576" w:rsidRDefault="00066C94" w:rsidP="00066C94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Стационар терапевтического профиля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Работа в приемном отделении стационара</w:t>
      </w:r>
      <w:r w:rsidR="003771FB" w:rsidRPr="00D03576">
        <w:t>.</w:t>
      </w:r>
    </w:p>
    <w:p w:rsidR="003771FB" w:rsidRPr="00D03576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процедурном кабинете</w:t>
      </w:r>
      <w:r w:rsidR="003771FB" w:rsidRPr="00D03576">
        <w:t>.</w:t>
      </w:r>
    </w:p>
    <w:p w:rsidR="003771FB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лечебных отделениях</w:t>
      </w:r>
      <w:r w:rsidR="003771FB" w:rsidRPr="00D03576"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Пульмонологическое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Кардиологическое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proofErr w:type="spellStart"/>
      <w:r>
        <w:rPr>
          <w:rFonts w:eastAsia="Calibri"/>
          <w:lang w:eastAsia="en-US"/>
        </w:rPr>
        <w:t>Гастроэнторологическое</w:t>
      </w:r>
      <w:proofErr w:type="spellEnd"/>
      <w:r>
        <w:rPr>
          <w:rFonts w:eastAsia="Calibri"/>
          <w:lang w:eastAsia="en-US"/>
        </w:rPr>
        <w:t xml:space="preserve">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proofErr w:type="spellStart"/>
      <w:r>
        <w:rPr>
          <w:rFonts w:eastAsia="Calibri"/>
          <w:lang w:eastAsia="en-US"/>
        </w:rPr>
        <w:t>Нефрологическое</w:t>
      </w:r>
      <w:proofErr w:type="spellEnd"/>
      <w:r>
        <w:rPr>
          <w:rFonts w:eastAsia="Calibri"/>
          <w:lang w:eastAsia="en-US"/>
        </w:rPr>
        <w:t xml:space="preserve">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Приемное отделение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лечебных отделениях стационара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процедурном кабинете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женской консультации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приемном отделении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отделении патологии беременных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родильном доме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акушерском физиологическом отделении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гинекологическом отделении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Приемное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Травматологическое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proofErr w:type="gramStart"/>
      <w:r>
        <w:rPr>
          <w:rFonts w:eastAsia="Calibri"/>
          <w:lang w:eastAsia="en-US"/>
        </w:rPr>
        <w:t>Перевязочная</w:t>
      </w:r>
      <w:proofErr w:type="gramEnd"/>
      <w:r>
        <w:rPr>
          <w:rFonts w:eastAsia="Calibri"/>
          <w:lang w:eastAsia="en-US"/>
        </w:rPr>
        <w:t xml:space="preserve"> хирургического отделения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Операционный блок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Хирургическое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Физиотерапевтическое отделение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отделении (кабинете) массажа</w:t>
      </w:r>
      <w:r>
        <w:rPr>
          <w:rFonts w:eastAsia="Calibri"/>
          <w:lang w:eastAsia="en-US"/>
        </w:rPr>
        <w:t>.</w:t>
      </w:r>
    </w:p>
    <w:p w:rsidR="00066C94" w:rsidRPr="00066C94" w:rsidRDefault="00066C94" w:rsidP="00E90720">
      <w:pPr>
        <w:pStyle w:val="ad"/>
        <w:numPr>
          <w:ilvl w:val="0"/>
          <w:numId w:val="7"/>
        </w:numPr>
        <w:ind w:left="0" w:firstLine="709"/>
        <w:jc w:val="both"/>
      </w:pPr>
      <w:r>
        <w:rPr>
          <w:rFonts w:eastAsia="Calibri"/>
          <w:lang w:eastAsia="en-US"/>
        </w:rPr>
        <w:t>Работа в отделении лечебной физической культуры</w:t>
      </w:r>
      <w:r>
        <w:rPr>
          <w:rFonts w:eastAsia="Calibri"/>
          <w:lang w:eastAsia="en-US"/>
        </w:rPr>
        <w:t>.</w:t>
      </w:r>
    </w:p>
    <w:p w:rsidR="00066C94" w:rsidRPr="00066C94" w:rsidRDefault="00066C94" w:rsidP="00066C94">
      <w:pPr>
        <w:pStyle w:val="ad"/>
        <w:ind w:left="709"/>
        <w:jc w:val="both"/>
        <w:rPr>
          <w:b/>
        </w:rPr>
      </w:pPr>
    </w:p>
    <w:p w:rsidR="00026CD8" w:rsidRPr="00066C94" w:rsidRDefault="00066C94" w:rsidP="00E90720">
      <w:pPr>
        <w:ind w:firstLine="709"/>
        <w:jc w:val="both"/>
        <w:rPr>
          <w:b/>
          <w:sz w:val="24"/>
          <w:szCs w:val="24"/>
        </w:rPr>
      </w:pPr>
      <w:r w:rsidRPr="00066C94">
        <w:rPr>
          <w:b/>
          <w:color w:val="000000"/>
          <w:sz w:val="24"/>
          <w:szCs w:val="24"/>
        </w:rPr>
        <w:t>ПМ.03 Оказание доврачебной медицинской помощи при неотложных и экстремальных состояниях</w:t>
      </w:r>
      <w:r w:rsidR="00177716" w:rsidRPr="00066C94">
        <w:rPr>
          <w:b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D6871">
        <w:rPr>
          <w:rFonts w:ascii="Times New Roman" w:hAnsi="Times New Roman"/>
          <w:sz w:val="24"/>
          <w:szCs w:val="24"/>
        </w:rPr>
        <w:lastRenderedPageBreak/>
        <w:t>Организация практики, инструктаж по охране труда</w:t>
      </w:r>
      <w:r w:rsidR="003771FB" w:rsidRPr="00D03576">
        <w:rPr>
          <w:rFonts w:ascii="Times New Roman" w:hAnsi="Times New Roman"/>
          <w:bCs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A94">
        <w:rPr>
          <w:rFonts w:ascii="Times New Roman" w:hAnsi="Times New Roman"/>
          <w:sz w:val="24"/>
          <w:szCs w:val="24"/>
        </w:rPr>
        <w:t>Работа в реанимационном зале и палатах интенсивной терапии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962">
        <w:rPr>
          <w:rFonts w:ascii="Times New Roman" w:hAnsi="Times New Roman"/>
          <w:sz w:val="24"/>
          <w:szCs w:val="24"/>
        </w:rPr>
        <w:t>Работа в операционной</w:t>
      </w:r>
      <w:r w:rsidR="003771FB" w:rsidRPr="00D03576">
        <w:rPr>
          <w:rFonts w:ascii="Times New Roman" w:hAnsi="Times New Roman"/>
          <w:sz w:val="24"/>
          <w:szCs w:val="24"/>
        </w:rPr>
        <w:t>.</w:t>
      </w:r>
    </w:p>
    <w:p w:rsidR="003771FB" w:rsidRPr="00D03576" w:rsidRDefault="00066C94" w:rsidP="00E90720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4962">
        <w:rPr>
          <w:rFonts w:ascii="Times New Roman" w:hAnsi="Times New Roman"/>
          <w:sz w:val="24"/>
          <w:szCs w:val="24"/>
        </w:rPr>
        <w:t>Работа в кабинете переливания крови</w:t>
      </w:r>
      <w:r w:rsidR="003771FB" w:rsidRPr="00D03576">
        <w:rPr>
          <w:rFonts w:ascii="Times New Roman" w:hAnsi="Times New Roman"/>
          <w:bCs/>
          <w:sz w:val="24"/>
          <w:szCs w:val="24"/>
        </w:rPr>
        <w:t>.</w:t>
      </w:r>
    </w:p>
    <w:p w:rsidR="003771FB" w:rsidRDefault="00066C94" w:rsidP="00110B5D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066C94">
        <w:rPr>
          <w:b/>
          <w:bCs/>
          <w:sz w:val="24"/>
          <w:szCs w:val="24"/>
        </w:rPr>
        <w:t xml:space="preserve">ПМ.04 </w:t>
      </w:r>
      <w:r w:rsidRPr="00066C94">
        <w:rPr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(по профессии </w:t>
      </w:r>
      <w:hyperlink r:id="rId7" w:history="1">
        <w:r w:rsidRPr="00066C94">
          <w:rPr>
            <w:b/>
            <w:sz w:val="24"/>
            <w:szCs w:val="24"/>
          </w:rPr>
          <w:t>24232</w:t>
        </w:r>
      </w:hyperlink>
      <w:r w:rsidRPr="00066C94">
        <w:rPr>
          <w:b/>
          <w:sz w:val="24"/>
          <w:szCs w:val="24"/>
        </w:rPr>
        <w:t xml:space="preserve"> «Младшая медицинская сестра по уходу за больными»)</w:t>
      </w:r>
    </w:p>
    <w:p w:rsidR="00110B5D" w:rsidRPr="00110B5D" w:rsidRDefault="00066C94" w:rsidP="00110B5D">
      <w:pPr>
        <w:pStyle w:val="a6"/>
        <w:numPr>
          <w:ilvl w:val="0"/>
          <w:numId w:val="12"/>
        </w:numPr>
        <w:ind w:left="1134"/>
        <w:jc w:val="both"/>
        <w:rPr>
          <w:rFonts w:ascii="Times New Roman" w:hAnsi="Times New Roman"/>
          <w:sz w:val="28"/>
          <w:szCs w:val="24"/>
        </w:rPr>
      </w:pPr>
      <w:r w:rsidRPr="00066C94">
        <w:rPr>
          <w:rFonts w:ascii="Times New Roman" w:hAnsi="Times New Roman"/>
          <w:sz w:val="24"/>
        </w:rPr>
        <w:t>Организация практики, инструктаж по охране труда. Работа в приёмном отделении больницы</w:t>
      </w:r>
      <w:r>
        <w:rPr>
          <w:rFonts w:ascii="Times New Roman" w:hAnsi="Times New Roman"/>
          <w:sz w:val="24"/>
        </w:rPr>
        <w:t>.</w:t>
      </w:r>
    </w:p>
    <w:p w:rsidR="00066C94" w:rsidRPr="00110B5D" w:rsidRDefault="00066C94" w:rsidP="00110B5D">
      <w:pPr>
        <w:pStyle w:val="a6"/>
        <w:numPr>
          <w:ilvl w:val="0"/>
          <w:numId w:val="12"/>
        </w:numPr>
        <w:ind w:left="1134"/>
        <w:jc w:val="both"/>
        <w:rPr>
          <w:rFonts w:ascii="Times New Roman" w:hAnsi="Times New Roman"/>
          <w:sz w:val="28"/>
          <w:szCs w:val="24"/>
        </w:rPr>
      </w:pPr>
      <w:r w:rsidRPr="00110B5D">
        <w:rPr>
          <w:rFonts w:ascii="Times New Roman" w:hAnsi="Times New Roman"/>
          <w:color w:val="000000"/>
          <w:sz w:val="24"/>
        </w:rPr>
        <w:t>Работа на посту и в палатах</w:t>
      </w:r>
      <w:r w:rsidR="00110B5D">
        <w:rPr>
          <w:rFonts w:ascii="Times New Roman" w:hAnsi="Times New Roman"/>
          <w:color w:val="000000"/>
          <w:sz w:val="24"/>
        </w:rPr>
        <w:t>.</w:t>
      </w:r>
    </w:p>
    <w:p w:rsidR="00066C94" w:rsidRPr="00066C94" w:rsidRDefault="00066C94" w:rsidP="00066C94">
      <w:pPr>
        <w:pStyle w:val="a6"/>
        <w:numPr>
          <w:ilvl w:val="0"/>
          <w:numId w:val="12"/>
        </w:numPr>
        <w:ind w:left="1134"/>
        <w:jc w:val="both"/>
        <w:rPr>
          <w:rFonts w:ascii="Times New Roman" w:hAnsi="Times New Roman"/>
          <w:sz w:val="28"/>
          <w:szCs w:val="24"/>
        </w:rPr>
      </w:pPr>
      <w:r w:rsidRPr="00885C7B">
        <w:rPr>
          <w:rFonts w:ascii="Times New Roman" w:hAnsi="Times New Roman"/>
          <w:color w:val="000000"/>
        </w:rPr>
        <w:t>Работа в процедурном кабинете</w:t>
      </w:r>
      <w:r w:rsidR="00110B5D">
        <w:rPr>
          <w:rFonts w:ascii="Times New Roman" w:hAnsi="Times New Roman"/>
          <w:color w:val="000000"/>
        </w:rPr>
        <w:t>.</w:t>
      </w:r>
    </w:p>
    <w:p w:rsidR="00066C94" w:rsidRPr="00066C94" w:rsidRDefault="00066C94" w:rsidP="00066C94">
      <w:pPr>
        <w:ind w:left="774"/>
        <w:jc w:val="both"/>
        <w:rPr>
          <w:sz w:val="28"/>
          <w:szCs w:val="24"/>
        </w:rPr>
      </w:pPr>
    </w:p>
    <w:p w:rsidR="008C6CD6" w:rsidRPr="00D03576" w:rsidRDefault="004C1AAB" w:rsidP="00D03576">
      <w:pPr>
        <w:ind w:firstLine="567"/>
        <w:jc w:val="both"/>
        <w:rPr>
          <w:sz w:val="24"/>
          <w:szCs w:val="24"/>
        </w:rPr>
      </w:pPr>
      <w:r w:rsidRPr="00D03576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D03576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D03576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C22251B"/>
    <w:multiLevelType w:val="hybridMultilevel"/>
    <w:tmpl w:val="6CF45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4F59C2"/>
    <w:multiLevelType w:val="hybridMultilevel"/>
    <w:tmpl w:val="BC96710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78D"/>
    <w:multiLevelType w:val="hybridMultilevel"/>
    <w:tmpl w:val="7BBE867C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D449F4"/>
    <w:multiLevelType w:val="hybridMultilevel"/>
    <w:tmpl w:val="A39AF16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28C71775"/>
    <w:multiLevelType w:val="hybridMultilevel"/>
    <w:tmpl w:val="2E420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C40301D"/>
    <w:multiLevelType w:val="hybridMultilevel"/>
    <w:tmpl w:val="83EEB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A51133"/>
    <w:multiLevelType w:val="hybridMultilevel"/>
    <w:tmpl w:val="8FFAEABE"/>
    <w:lvl w:ilvl="0" w:tplc="42C843E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D52D76"/>
    <w:multiLevelType w:val="hybridMultilevel"/>
    <w:tmpl w:val="71880F0A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69060A"/>
    <w:multiLevelType w:val="hybridMultilevel"/>
    <w:tmpl w:val="DC4E45F4"/>
    <w:lvl w:ilvl="0" w:tplc="3DA4102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02CF2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C94"/>
    <w:rsid w:val="00066F22"/>
    <w:rsid w:val="00070217"/>
    <w:rsid w:val="00081EC6"/>
    <w:rsid w:val="0008299D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0B5D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71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771FB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9C1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1EE9"/>
    <w:rsid w:val="00C77176"/>
    <w:rsid w:val="00C7797E"/>
    <w:rsid w:val="00C77A96"/>
    <w:rsid w:val="00C8077C"/>
    <w:rsid w:val="00C81922"/>
    <w:rsid w:val="00C83CCD"/>
    <w:rsid w:val="00C85E55"/>
    <w:rsid w:val="00C86B44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3576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90720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242E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uiPriority w:val="99"/>
    <w:rsid w:val="00FC2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FC242E"/>
    <w:pPr>
      <w:widowControl/>
      <w:suppressAutoHyphens/>
      <w:autoSpaceDE/>
      <w:autoSpaceDN/>
      <w:ind w:left="566" w:hanging="283"/>
    </w:pPr>
    <w:rPr>
      <w:sz w:val="24"/>
      <w:szCs w:val="24"/>
      <w:lang w:eastAsia="zh-CN"/>
    </w:rPr>
  </w:style>
  <w:style w:type="table" w:styleId="af0">
    <w:name w:val="Table Grid"/>
    <w:basedOn w:val="a1"/>
    <w:uiPriority w:val="39"/>
    <w:rsid w:val="00FC24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066C94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f2">
    <w:name w:val="Текст сноски Знак"/>
    <w:basedOn w:val="a0"/>
    <w:link w:val="af1"/>
    <w:uiPriority w:val="99"/>
    <w:rsid w:val="00066C9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135996&amp;date=17.08.2021&amp;demo=1&amp;dst=10660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35996&amp;date=17.08.2021&amp;demo=1&amp;dst=106603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Екатерина Кан-ооловна Оконджи</cp:lastModifiedBy>
  <cp:revision>11</cp:revision>
  <cp:lastPrinted>2021-02-04T07:16:00Z</cp:lastPrinted>
  <dcterms:created xsi:type="dcterms:W3CDTF">2021-02-04T06:04:00Z</dcterms:created>
  <dcterms:modified xsi:type="dcterms:W3CDTF">2021-11-23T13:56:00Z</dcterms:modified>
</cp:coreProperties>
</file>